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C" w:rsidRPr="00AB75C1" w:rsidRDefault="00A21D69" w:rsidP="00A21D69">
      <w:pPr>
        <w:autoSpaceDE w:val="0"/>
        <w:autoSpaceDN w:val="0"/>
        <w:adjustRightInd w:val="0"/>
        <w:ind w:right="-1260"/>
        <w:rPr>
          <w:rFonts w:cs="Arial"/>
        </w:rPr>
      </w:pPr>
      <w:r>
        <w:rPr>
          <w:rFonts w:cs="Arial"/>
        </w:rPr>
        <w:t>Anexa nr.9</w:t>
      </w:r>
    </w:p>
    <w:p w:rsidR="00534EB5" w:rsidRPr="00085865" w:rsidRDefault="00534EB5" w:rsidP="00534EB5">
      <w:pPr>
        <w:spacing w:line="360" w:lineRule="auto"/>
        <w:contextualSpacing/>
        <w:jc w:val="center"/>
        <w:rPr>
          <w:rFonts w:cs="Arial"/>
          <w:b/>
          <w:sz w:val="32"/>
          <w:szCs w:val="32"/>
        </w:rPr>
      </w:pPr>
      <w:r w:rsidRPr="00085865">
        <w:rPr>
          <w:rFonts w:cs="Arial"/>
          <w:b/>
          <w:sz w:val="32"/>
          <w:szCs w:val="32"/>
        </w:rPr>
        <w:t>D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C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L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A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R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AȚ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I</w:t>
      </w:r>
      <w:r>
        <w:rPr>
          <w:rFonts w:cs="Arial"/>
          <w:b/>
          <w:sz w:val="32"/>
          <w:szCs w:val="32"/>
        </w:rPr>
        <w:t xml:space="preserve"> </w:t>
      </w:r>
      <w:r w:rsidRPr="00085865">
        <w:rPr>
          <w:rFonts w:cs="Arial"/>
          <w:b/>
          <w:sz w:val="32"/>
          <w:szCs w:val="32"/>
        </w:rPr>
        <w:t>E</w:t>
      </w:r>
    </w:p>
    <w:p w:rsidR="00534EB5" w:rsidRDefault="00534EB5" w:rsidP="00534EB5">
      <w:pPr>
        <w:spacing w:line="360" w:lineRule="auto"/>
        <w:contextualSpacing/>
        <w:rPr>
          <w:rFonts w:cs="Arial"/>
          <w:sz w:val="22"/>
          <w:szCs w:val="22"/>
        </w:rPr>
      </w:pPr>
    </w:p>
    <w:p w:rsidR="00534EB5" w:rsidRDefault="00534EB5" w:rsidP="00534EB5">
      <w:pPr>
        <w:spacing w:line="360" w:lineRule="auto"/>
        <w:contextualSpacing/>
        <w:rPr>
          <w:rFonts w:cs="Arial"/>
          <w:sz w:val="22"/>
          <w:szCs w:val="22"/>
        </w:rPr>
      </w:pPr>
    </w:p>
    <w:p w:rsidR="00534EB5" w:rsidRPr="00275346" w:rsidRDefault="00534EB5" w:rsidP="00275346">
      <w:pPr>
        <w:autoSpaceDE w:val="0"/>
        <w:autoSpaceDN w:val="0"/>
        <w:adjustRightInd w:val="0"/>
        <w:jc w:val="both"/>
        <w:rPr>
          <w:sz w:val="24"/>
          <w:lang w:val="en-US"/>
        </w:rPr>
      </w:pPr>
      <w:r w:rsidRPr="003F2BF5">
        <w:rPr>
          <w:rFonts w:cs="Arial"/>
          <w:sz w:val="22"/>
          <w:szCs w:val="22"/>
        </w:rPr>
        <w:t>Subsemnatul(a), ……………………………………………….., născut la data de ....................... în ................................ fiul lui. .............................................. și al ............................................. identificat(ă) cu BI/CI seria .…….. numărul ………… CNP………………….……………............ eliberat/ă de SPCLEP............................... la data de ……………….. cu termen de valabilitate până la data de...............</w:t>
      </w:r>
      <w:r>
        <w:rPr>
          <w:rFonts w:cs="Arial"/>
          <w:sz w:val="22"/>
          <w:szCs w:val="22"/>
        </w:rPr>
        <w:t>............, cu domiciliul în..</w:t>
      </w:r>
      <w:r w:rsidRPr="003F2BF5">
        <w:rPr>
          <w:rFonts w:cs="Arial"/>
          <w:sz w:val="22"/>
          <w:szCs w:val="22"/>
        </w:rPr>
        <w:t>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</w:t>
      </w:r>
      <w:r>
        <w:rPr>
          <w:rFonts w:cs="Arial"/>
          <w:sz w:val="22"/>
          <w:szCs w:val="22"/>
        </w:rPr>
        <w:t>....... ap.…..., Județul ……………</w:t>
      </w:r>
      <w:r w:rsidRPr="003F2BF5">
        <w:rPr>
          <w:rFonts w:cs="Arial"/>
          <w:sz w:val="22"/>
          <w:szCs w:val="22"/>
        </w:rPr>
        <w:t xml:space="preserve">........ telefon: ......................... </w:t>
      </w:r>
      <w:r w:rsidRPr="00F54E3A">
        <w:rPr>
          <w:rFonts w:cs="Arial"/>
          <w:b/>
          <w:sz w:val="24"/>
        </w:rPr>
        <w:t>DECLAR</w:t>
      </w:r>
      <w:r w:rsidRPr="00F54E3A">
        <w:rPr>
          <w:rFonts w:cs="Arial"/>
          <w:sz w:val="24"/>
        </w:rPr>
        <w:t xml:space="preserve"> pe proprie răspundere, în deplină cunoștință</w:t>
      </w:r>
      <w:r>
        <w:rPr>
          <w:rFonts w:cs="Arial"/>
          <w:sz w:val="24"/>
        </w:rPr>
        <w:t xml:space="preserve"> de cauză</w:t>
      </w:r>
      <w:r w:rsidRPr="00F54E3A">
        <w:rPr>
          <w:rFonts w:cs="Arial"/>
          <w:sz w:val="24"/>
        </w:rPr>
        <w:t xml:space="preserve"> și neconstrâns de </w:t>
      </w:r>
      <w:r>
        <w:rPr>
          <w:rFonts w:cs="Arial"/>
          <w:sz w:val="24"/>
        </w:rPr>
        <w:t xml:space="preserve">nimeni, </w:t>
      </w:r>
      <w:r w:rsidRPr="003F2BF5">
        <w:rPr>
          <w:rFonts w:cs="Arial"/>
          <w:sz w:val="24"/>
        </w:rPr>
        <w:t>cunoscând prevederile</w:t>
      </w:r>
      <w:r>
        <w:rPr>
          <w:rFonts w:cs="Arial"/>
          <w:sz w:val="24"/>
        </w:rPr>
        <w:t xml:space="preserve"> art.326 din Codul P</w:t>
      </w:r>
      <w:r w:rsidRPr="003F2BF5">
        <w:rPr>
          <w:rFonts w:cs="Arial"/>
          <w:sz w:val="24"/>
        </w:rPr>
        <w:t xml:space="preserve">enal privind sancționarea declarațiilor false, că </w:t>
      </w:r>
      <w:r>
        <w:rPr>
          <w:rFonts w:cs="Arial"/>
          <w:sz w:val="24"/>
        </w:rPr>
        <w:t xml:space="preserve">în situația în care, voi avea calitatea de beneficiar al schemei de minimis </w:t>
      </w:r>
      <w:r w:rsidR="00275346">
        <w:rPr>
          <w:sz w:val="24"/>
        </w:rPr>
        <w:t>în</w:t>
      </w:r>
      <w:r>
        <w:rPr>
          <w:sz w:val="24"/>
        </w:rPr>
        <w:t xml:space="preserve"> cadrul </w:t>
      </w:r>
      <w:r w:rsidRPr="003F2BF5">
        <w:rPr>
          <w:sz w:val="24"/>
        </w:rPr>
        <w:t>proiectului ”ACCES – Antreprenoriat – Curaj, Cunoaștere, Efort, Succes”</w:t>
      </w:r>
      <w:r w:rsidRPr="003F2BF5">
        <w:rPr>
          <w:rFonts w:cs="Arial"/>
          <w:b/>
          <w:sz w:val="24"/>
        </w:rPr>
        <w:t xml:space="preserve"> </w:t>
      </w:r>
      <w:r w:rsidRPr="00275346">
        <w:rPr>
          <w:rFonts w:cs="Arial"/>
          <w:sz w:val="24"/>
        </w:rPr>
        <w:t>ID:149677</w:t>
      </w:r>
      <w:r w:rsidR="00275346"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 xml:space="preserve">și voi încheia acordul de finanțare cu </w:t>
      </w:r>
      <w:r>
        <w:rPr>
          <w:sz w:val="24"/>
        </w:rPr>
        <w:t>Fundația</w:t>
      </w:r>
      <w:r w:rsidRPr="00F54E3A">
        <w:rPr>
          <w:sz w:val="24"/>
        </w:rPr>
        <w:t xml:space="preserve"> Serviciilor Sociale Bethany</w:t>
      </w:r>
      <w:r>
        <w:rPr>
          <w:sz w:val="24"/>
        </w:rPr>
        <w:t xml:space="preserve">, mă oblig să asigur sustenabilitatea </w:t>
      </w:r>
      <w:r w:rsidR="00B8297B" w:rsidRPr="00A21D69">
        <w:rPr>
          <w:b/>
          <w:sz w:val="24"/>
        </w:rPr>
        <w:t>proiectului</w:t>
      </w:r>
      <w:r w:rsidR="00B8297B">
        <w:rPr>
          <w:sz w:val="24"/>
        </w:rPr>
        <w:t xml:space="preserve"> pe o perioadă de </w:t>
      </w:r>
      <w:r w:rsidR="00275346">
        <w:rPr>
          <w:sz w:val="24"/>
        </w:rPr>
        <w:t xml:space="preserve">cel puțin </w:t>
      </w:r>
      <w:r w:rsidR="00B8297B">
        <w:rPr>
          <w:sz w:val="24"/>
        </w:rPr>
        <w:t xml:space="preserve">3 ani după finalizarea investiției, înțelegând prin aceasta că mă oblig să </w:t>
      </w:r>
      <w:r w:rsidR="00B8297B" w:rsidRPr="00B8297B">
        <w:rPr>
          <w:sz w:val="24"/>
          <w:lang w:val="en-US"/>
        </w:rPr>
        <w:t>mențin investiția finanțată în cadrul  scheme</w:t>
      </w:r>
      <w:r w:rsidR="00275346">
        <w:rPr>
          <w:sz w:val="24"/>
          <w:lang w:val="en-US"/>
        </w:rPr>
        <w:t>i</w:t>
      </w:r>
      <w:r w:rsidR="00B8297B" w:rsidRPr="00B8297B">
        <w:rPr>
          <w:sz w:val="24"/>
          <w:lang w:val="en-US"/>
        </w:rPr>
        <w:t xml:space="preserve"> de ajutor de minimis pentru o perioadă de cel puțin 3 ani după finalizarea investiției </w:t>
      </w:r>
      <w:r w:rsidR="00275346">
        <w:rPr>
          <w:sz w:val="24"/>
          <w:lang w:val="en-US"/>
        </w:rPr>
        <w:t xml:space="preserve">cuprinsă în planul de afaceri selectat </w:t>
      </w:r>
      <w:r w:rsidR="00B8297B" w:rsidRPr="00B8297B">
        <w:rPr>
          <w:sz w:val="24"/>
          <w:lang w:val="en-US"/>
        </w:rPr>
        <w:t xml:space="preserve">și </w:t>
      </w:r>
      <w:r w:rsidR="00275346">
        <w:rPr>
          <w:sz w:val="24"/>
          <w:lang w:val="en-US"/>
        </w:rPr>
        <w:t xml:space="preserve">mă oblig </w:t>
      </w:r>
      <w:r w:rsidR="00B8297B" w:rsidRPr="00B8297B">
        <w:rPr>
          <w:sz w:val="24"/>
          <w:lang w:val="en-US"/>
        </w:rPr>
        <w:t>să mențin locurile de muncă create și arătate în planul de afaceri selectat o perioadă de cel puțin 6 luni după finalizarea investiției.</w:t>
      </w:r>
      <w:r w:rsidR="00275346">
        <w:rPr>
          <w:sz w:val="24"/>
          <w:lang w:val="en-US"/>
        </w:rPr>
        <w:t xml:space="preserve"> </w:t>
      </w:r>
      <w:r w:rsidRPr="00275346">
        <w:rPr>
          <w:rFonts w:cs="Arial"/>
          <w:sz w:val="24"/>
        </w:rPr>
        <w:t>Dau prezenta prezenta declarație în</w:t>
      </w:r>
      <w:r w:rsidR="00275346" w:rsidRPr="00275346">
        <w:rPr>
          <w:rFonts w:cs="Arial"/>
          <w:b/>
          <w:sz w:val="24"/>
        </w:rPr>
        <w:t xml:space="preserve"> </w:t>
      </w:r>
      <w:r w:rsidR="00275346" w:rsidRPr="00275346">
        <w:rPr>
          <w:rFonts w:cs="Arial"/>
          <w:sz w:val="24"/>
        </w:rPr>
        <w:t>cadrul proiectului cuprins în Programului Operațional Sectorial pentru Dezvoltarea Resurselor Umane</w:t>
      </w:r>
      <w:r w:rsidR="00275346" w:rsidRPr="00275346">
        <w:rPr>
          <w:rFonts w:cs="Arial"/>
          <w:b/>
          <w:sz w:val="24"/>
        </w:rPr>
        <w:t xml:space="preserve"> </w:t>
      </w:r>
      <w:r w:rsidR="00B8297B" w:rsidRPr="00275346">
        <w:rPr>
          <w:sz w:val="24"/>
        </w:rPr>
        <w:t>Axa Prioritară 3 Creșterea adaptabilității lucrătorilor și a întreprinderilor Domeniul Major de Intervenție 3.1 Promovarea Culturii Antreprenoriale”</w:t>
      </w:r>
      <w:r w:rsidR="00275346">
        <w:rPr>
          <w:sz w:val="24"/>
        </w:rPr>
        <w:t xml:space="preserve"> </w:t>
      </w:r>
      <w:r w:rsidRPr="00275346">
        <w:rPr>
          <w:rFonts w:cs="Arial"/>
          <w:sz w:val="24"/>
        </w:rPr>
        <w:t>necesară</w:t>
      </w:r>
      <w:r w:rsidRPr="00275346">
        <w:rPr>
          <w:rFonts w:cs="Arial"/>
          <w:b/>
          <w:sz w:val="24"/>
        </w:rPr>
        <w:t xml:space="preserve"> </w:t>
      </w:r>
      <w:r w:rsidRPr="00275346">
        <w:rPr>
          <w:sz w:val="24"/>
        </w:rPr>
        <w:t>Fundației Serviciilor Sociale Bethany</w:t>
      </w:r>
      <w:r w:rsidRPr="00275346">
        <w:rPr>
          <w:rFonts w:cs="Arial"/>
          <w:sz w:val="24"/>
        </w:rPr>
        <w:t xml:space="preserve"> și oricăror alte instituții interesate în legătură și cu proiectul </w:t>
      </w:r>
      <w:r w:rsidRPr="00275346">
        <w:rPr>
          <w:sz w:val="24"/>
        </w:rPr>
        <w:t>”ACCES – Antreprenoriat – Curaj, Cunoaștere, Efort, Succes”</w:t>
      </w:r>
      <w:r w:rsidRPr="00275346">
        <w:rPr>
          <w:rFonts w:cs="Arial"/>
          <w:b/>
          <w:sz w:val="24"/>
        </w:rPr>
        <w:t xml:space="preserve"> </w:t>
      </w:r>
      <w:r w:rsidRPr="00275346">
        <w:rPr>
          <w:rFonts w:cs="Arial"/>
          <w:sz w:val="24"/>
        </w:rPr>
        <w:t>ID:149677</w:t>
      </w:r>
      <w:r w:rsidRPr="00275346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Prezenta</w:t>
      </w:r>
      <w:r w:rsidRPr="00FF5643">
        <w:rPr>
          <w:rFonts w:cs="Arial"/>
          <w:sz w:val="24"/>
        </w:rPr>
        <w:t xml:space="preserve"> a fost dată în 2 exemplare originale semnate și datate de subsemnatul/a declarant/ă și </w:t>
      </w:r>
      <w:r>
        <w:rPr>
          <w:rFonts w:cs="Arial"/>
          <w:sz w:val="24"/>
        </w:rPr>
        <w:t>menționez că cele declarate sunt conforme</w:t>
      </w:r>
      <w:r w:rsidRPr="00FF5643">
        <w:rPr>
          <w:rFonts w:cs="Arial"/>
          <w:sz w:val="24"/>
        </w:rPr>
        <w:t xml:space="preserve"> cu realitatea.</w:t>
      </w:r>
    </w:p>
    <w:p w:rsidR="00534EB5" w:rsidRPr="00FF5643" w:rsidRDefault="00534EB5" w:rsidP="00534EB5">
      <w:pPr>
        <w:autoSpaceDE w:val="0"/>
        <w:autoSpaceDN w:val="0"/>
        <w:adjustRightInd w:val="0"/>
        <w:ind w:right="-52"/>
        <w:jc w:val="both"/>
        <w:rPr>
          <w:sz w:val="24"/>
        </w:rPr>
      </w:pPr>
      <w:r>
        <w:rPr>
          <w:rFonts w:cs="Arial"/>
          <w:sz w:val="24"/>
        </w:rPr>
        <w:t xml:space="preserve">Locul și Data                               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DECLARANT,</w:t>
      </w:r>
    </w:p>
    <w:p w:rsidR="00534EB5" w:rsidRPr="003F2B62" w:rsidRDefault="00534EB5" w:rsidP="00534EB5">
      <w:pPr>
        <w:rPr>
          <w:rFonts w:ascii="Calibri" w:eastAsia="Calibri" w:hAnsi="Calibri"/>
          <w:sz w:val="24"/>
        </w:rPr>
      </w:pPr>
    </w:p>
    <w:p w:rsidR="00534EB5" w:rsidRPr="003F2B62" w:rsidRDefault="00534EB5" w:rsidP="00534EB5">
      <w:pPr>
        <w:rPr>
          <w:sz w:val="24"/>
        </w:rPr>
      </w:pPr>
    </w:p>
    <w:p w:rsidR="00534EB5" w:rsidRPr="00265B4C" w:rsidRDefault="00534EB5" w:rsidP="00534EB5"/>
    <w:p w:rsidR="00265B4C" w:rsidRPr="00AB75C1" w:rsidRDefault="00265B4C" w:rsidP="00265B4C">
      <w:pPr>
        <w:spacing w:line="276" w:lineRule="auto"/>
        <w:rPr>
          <w:rFonts w:cs="Arial"/>
        </w:rPr>
      </w:pPr>
    </w:p>
    <w:p w:rsidR="00265B4C" w:rsidRPr="00AB75C1" w:rsidRDefault="00265B4C" w:rsidP="00265B4C">
      <w:pPr>
        <w:spacing w:line="276" w:lineRule="auto"/>
        <w:rPr>
          <w:rFonts w:cs="Arial"/>
        </w:rPr>
      </w:pPr>
    </w:p>
    <w:p w:rsidR="00265B4C" w:rsidRPr="00AB75C1" w:rsidRDefault="00265B4C" w:rsidP="00265B4C">
      <w:pPr>
        <w:rPr>
          <w:rFonts w:ascii="Calibri" w:eastAsia="Calibri" w:hAnsi="Calibri"/>
        </w:rPr>
      </w:pPr>
    </w:p>
    <w:p w:rsidR="00265B4C" w:rsidRPr="00AB75C1" w:rsidRDefault="00265B4C" w:rsidP="00265B4C"/>
    <w:p w:rsidR="009225BE" w:rsidRPr="00265B4C" w:rsidRDefault="009225BE" w:rsidP="00265B4C">
      <w:bookmarkStart w:id="0" w:name="_GoBack"/>
      <w:bookmarkEnd w:id="0"/>
    </w:p>
    <w:sectPr w:rsidR="009225BE" w:rsidRPr="00265B4C" w:rsidSect="00DF10CE">
      <w:headerReference w:type="default" r:id="rId11"/>
      <w:footerReference w:type="default" r:id="rId12"/>
      <w:pgSz w:w="11906" w:h="16838"/>
      <w:pgMar w:top="2694" w:right="1440" w:bottom="1985" w:left="1440" w:header="708" w:footer="21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B9" w:rsidRDefault="00C050B9" w:rsidP="00CB2A3C">
      <w:r>
        <w:separator/>
      </w:r>
    </w:p>
  </w:endnote>
  <w:endnote w:type="continuationSeparator" w:id="1">
    <w:p w:rsidR="00C050B9" w:rsidRDefault="00C050B9" w:rsidP="00CB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3C" w:rsidRDefault="00715C01">
    <w:pPr>
      <w:pStyle w:val="Footer"/>
    </w:pPr>
    <w:r w:rsidRPr="00715C01">
      <w:rPr>
        <w:noProof/>
        <w:lang w:eastAsia="ro-RO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5" name="Picture 25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B9" w:rsidRDefault="00C050B9" w:rsidP="00CB2A3C">
      <w:r>
        <w:separator/>
      </w:r>
    </w:p>
  </w:footnote>
  <w:footnote w:type="continuationSeparator" w:id="1">
    <w:p w:rsidR="00C050B9" w:rsidRDefault="00C050B9" w:rsidP="00CB2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3C" w:rsidRDefault="00677103">
    <w:pPr>
      <w:pStyle w:val="Header"/>
    </w:pPr>
    <w:sdt>
      <w:sdtPr>
        <w:id w:val="1635681568"/>
        <w:docPartObj>
          <w:docPartGallery w:val="Page Numbers (Margins)"/>
          <w:docPartUnique/>
        </w:docPartObj>
      </w:sdtPr>
      <w:sdtContent>
        <w:r w:rsidRPr="00677103">
          <w:rPr>
            <w:noProof/>
            <w:lang w:val="en-US"/>
          </w:rPr>
          <w:pict>
            <v:rect id="Dreptunghi 3" o:spid="_x0000_s4097" style="position:absolute;margin-left:0;margin-top:0;width:40.2pt;height:171.9pt;z-index:2516807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/evt96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7E5428" w:rsidRDefault="007E542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 w:rsidR="00677103" w:rsidRPr="0067710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77103" w:rsidRPr="0067710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A21D69" w:rsidRPr="00A21D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67710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10CE" w:rsidRPr="00DF10CE">
      <w:rPr>
        <w:noProof/>
        <w:lang w:eastAsia="ro-RO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-425450</wp:posOffset>
          </wp:positionV>
          <wp:extent cx="7211060" cy="1550035"/>
          <wp:effectExtent l="0" t="0" r="8890" b="0"/>
          <wp:wrapSquare wrapText="bothSides"/>
          <wp:docPr id="24" name="Picture 24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A7"/>
    <w:multiLevelType w:val="hybridMultilevel"/>
    <w:tmpl w:val="09C2C3CC"/>
    <w:lvl w:ilvl="0" w:tplc="4E163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176D9"/>
    <w:multiLevelType w:val="hybridMultilevel"/>
    <w:tmpl w:val="38404426"/>
    <w:lvl w:ilvl="0" w:tplc="B64AE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91C"/>
    <w:multiLevelType w:val="hybridMultilevel"/>
    <w:tmpl w:val="578A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1180F"/>
    <w:multiLevelType w:val="hybridMultilevel"/>
    <w:tmpl w:val="A48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1C53"/>
    <w:rsid w:val="00046CEF"/>
    <w:rsid w:val="00053F52"/>
    <w:rsid w:val="00094EE6"/>
    <w:rsid w:val="00101C53"/>
    <w:rsid w:val="00146D65"/>
    <w:rsid w:val="00160B45"/>
    <w:rsid w:val="00166D5A"/>
    <w:rsid w:val="0019727C"/>
    <w:rsid w:val="001B4FE4"/>
    <w:rsid w:val="001D02AE"/>
    <w:rsid w:val="00232656"/>
    <w:rsid w:val="00241BB7"/>
    <w:rsid w:val="00262A3D"/>
    <w:rsid w:val="00265B4C"/>
    <w:rsid w:val="00275346"/>
    <w:rsid w:val="0029163D"/>
    <w:rsid w:val="00321226"/>
    <w:rsid w:val="003449D5"/>
    <w:rsid w:val="003577EB"/>
    <w:rsid w:val="003615B3"/>
    <w:rsid w:val="00362FD7"/>
    <w:rsid w:val="003A759F"/>
    <w:rsid w:val="00424B7D"/>
    <w:rsid w:val="00427C9D"/>
    <w:rsid w:val="004379CD"/>
    <w:rsid w:val="00476018"/>
    <w:rsid w:val="004E5B1F"/>
    <w:rsid w:val="00522136"/>
    <w:rsid w:val="005227F9"/>
    <w:rsid w:val="00534EB5"/>
    <w:rsid w:val="0054755E"/>
    <w:rsid w:val="005B5D21"/>
    <w:rsid w:val="00677103"/>
    <w:rsid w:val="006B0887"/>
    <w:rsid w:val="006D7790"/>
    <w:rsid w:val="00715C01"/>
    <w:rsid w:val="007E5428"/>
    <w:rsid w:val="0084454F"/>
    <w:rsid w:val="008A3BBD"/>
    <w:rsid w:val="008C7ABD"/>
    <w:rsid w:val="00911FA6"/>
    <w:rsid w:val="00914BDD"/>
    <w:rsid w:val="009225BE"/>
    <w:rsid w:val="009469B6"/>
    <w:rsid w:val="00986979"/>
    <w:rsid w:val="00A21D69"/>
    <w:rsid w:val="00A35087"/>
    <w:rsid w:val="00A56137"/>
    <w:rsid w:val="00A75816"/>
    <w:rsid w:val="00AF057D"/>
    <w:rsid w:val="00B01D56"/>
    <w:rsid w:val="00B8297B"/>
    <w:rsid w:val="00C050B9"/>
    <w:rsid w:val="00CB2A3C"/>
    <w:rsid w:val="00CD2401"/>
    <w:rsid w:val="00CE1E7F"/>
    <w:rsid w:val="00D12948"/>
    <w:rsid w:val="00DA372D"/>
    <w:rsid w:val="00DB2640"/>
    <w:rsid w:val="00DF10CE"/>
    <w:rsid w:val="00DF48DF"/>
    <w:rsid w:val="00E42676"/>
    <w:rsid w:val="00E54075"/>
    <w:rsid w:val="00E57AA4"/>
    <w:rsid w:val="00EE60EB"/>
    <w:rsid w:val="00EF1169"/>
    <w:rsid w:val="00EF5565"/>
    <w:rsid w:val="00F13D82"/>
    <w:rsid w:val="00F14CC5"/>
    <w:rsid w:val="00F5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265B4C"/>
    <w:rPr>
      <w:rFonts w:ascii="Times New Roman" w:hAnsi="Times New Roman"/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basedOn w:val="DefaultParagraphFont"/>
    <w:link w:val="FootnoteText"/>
    <w:rsid w:val="00265B4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basedOn w:val="DefaultParagraphFont"/>
    <w:rsid w:val="00265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265B4C"/>
    <w:rPr>
      <w:rFonts w:ascii="Times New Roman" w:hAnsi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265B4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265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0FEEC-C6C8-46D5-8D8C-77D8B5B4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1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Gabriela</cp:lastModifiedBy>
  <cp:revision>3</cp:revision>
  <cp:lastPrinted>2015-03-05T14:29:00Z</cp:lastPrinted>
  <dcterms:created xsi:type="dcterms:W3CDTF">2015-04-19T22:11:00Z</dcterms:created>
  <dcterms:modified xsi:type="dcterms:W3CDTF">2015-04-20T18:06:00Z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